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bCs/>
          <w:i/>
          <w:sz w:val="24"/>
          <w:szCs w:val="24"/>
          <w:lang w:eastAsia="x-none"/>
        </w:rPr>
      </w:pPr>
      <w:r w:rsidRPr="002C724D">
        <w:rPr>
          <w:rFonts w:ascii="Arial" w:eastAsia="Times New Roman" w:hAnsi="Arial" w:cs="Arial"/>
          <w:bCs/>
          <w:i/>
          <w:sz w:val="24"/>
          <w:szCs w:val="24"/>
          <w:lang w:val="en-US" w:eastAsia="x-none"/>
        </w:rPr>
        <w:t>Title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val="en-US" w:eastAsia="x-none"/>
        </w:rPr>
        <w:t>page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color w:val="0070C0"/>
          <w:sz w:val="28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0"/>
          <w:szCs w:val="24"/>
          <w:vertAlign w:val="superscript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>Фамилия и имя авторов</w:t>
      </w:r>
      <w:r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  <w:r w:rsidRPr="002C724D">
        <w:rPr>
          <w:rFonts w:ascii="Arial" w:eastAsia="Times New Roman" w:hAnsi="Arial" w:cs="Arial"/>
          <w:b/>
          <w:bCs/>
          <w:i/>
          <w:sz w:val="24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kk-KZ" w:eastAsia="x-none"/>
        </w:rPr>
        <w:t>1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/>
          <w:sz w:val="24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val="kk-KZ" w:eastAsia="x-none"/>
        </w:rPr>
        <w:t>1</w:t>
      </w:r>
      <w:r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Должность, место работы, город, страна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. </w:t>
      </w:r>
      <w:r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E-mail; ORCID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</w:pPr>
      <w:r w:rsidRPr="002C724D">
        <w:rPr>
          <w:rFonts w:ascii="Arial" w:eastAsia="Times New Roman" w:hAnsi="Arial" w:cs="Arial"/>
          <w:bCs/>
          <w:sz w:val="24"/>
          <w:szCs w:val="24"/>
          <w:lang w:val="kk-KZ" w:eastAsia="x-none"/>
        </w:rPr>
        <w:t>Ф</w:t>
      </w:r>
      <w:r>
        <w:rPr>
          <w:rFonts w:ascii="Arial" w:eastAsia="Times New Roman" w:hAnsi="Arial" w:cs="Arial"/>
          <w:bCs/>
          <w:sz w:val="24"/>
          <w:szCs w:val="24"/>
          <w:lang w:val="kk-KZ" w:eastAsia="x-none"/>
        </w:rPr>
        <w:t>амилия и инициалы</w:t>
      </w:r>
      <w:r w:rsidRPr="002C724D"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 авторов</w:t>
      </w:r>
      <w:r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  <w:r w:rsidRPr="002C724D">
        <w:rPr>
          <w:rFonts w:ascii="Arial" w:eastAsia="Times New Roman" w:hAnsi="Arial" w:cs="Arial"/>
          <w:bCs/>
          <w:sz w:val="20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  <w:t>1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2C724D"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>1</w:t>
      </w:r>
      <w:r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 xml:space="preserve"> </w:t>
      </w:r>
      <w:r w:rsidRPr="002C724D">
        <w:rPr>
          <w:rFonts w:ascii="Arial" w:eastAsia="Times New Roman" w:hAnsi="Arial" w:cs="Arial"/>
          <w:i/>
          <w:sz w:val="24"/>
          <w:szCs w:val="24"/>
          <w:lang w:val="kk-KZ" w:eastAsia="ru-RU"/>
        </w:rPr>
        <w:t>Должность, место работы, город, страна</w:t>
      </w:r>
      <w:r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  <w:r w:rsidRPr="002C724D">
        <w:rPr>
          <w:rFonts w:ascii="Arial" w:eastAsia="Times New Roman" w:hAnsi="Arial" w:cs="Arial"/>
          <w:i/>
          <w:sz w:val="24"/>
          <w:szCs w:val="24"/>
          <w:lang w:val="kk-KZ" w:eastAsia="ru-RU"/>
        </w:rPr>
        <w:t>.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E-mail; ORCID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</w:pPr>
      <w:r w:rsidRPr="002C724D">
        <w:rPr>
          <w:rFonts w:ascii="Arial" w:eastAsia="Times New Roman" w:hAnsi="Arial" w:cs="Arial"/>
          <w:bCs/>
          <w:sz w:val="24"/>
          <w:szCs w:val="24"/>
          <w:lang w:val="kk-KZ" w:eastAsia="x-none"/>
        </w:rPr>
        <w:t>Ф</w:t>
      </w:r>
      <w:r>
        <w:rPr>
          <w:rFonts w:ascii="Arial" w:eastAsia="Times New Roman" w:hAnsi="Arial" w:cs="Arial"/>
          <w:bCs/>
          <w:sz w:val="24"/>
          <w:szCs w:val="24"/>
          <w:lang w:val="kk-KZ" w:eastAsia="x-none"/>
        </w:rPr>
        <w:t>амилия и инициалы</w:t>
      </w:r>
      <w:r w:rsidRPr="002C724D"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 авторов</w:t>
      </w:r>
      <w:r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 xml:space="preserve">на </w:t>
      </w:r>
      <w:r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рус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ском языке</w:t>
      </w:r>
      <w:r w:rsidRPr="002C724D">
        <w:rPr>
          <w:rFonts w:ascii="Arial" w:eastAsia="Times New Roman" w:hAnsi="Arial" w:cs="Arial"/>
          <w:bCs/>
          <w:sz w:val="20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  <w:t>1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2C724D"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>1</w:t>
      </w:r>
      <w:r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 xml:space="preserve"> </w:t>
      </w:r>
      <w:r w:rsidRPr="002C724D">
        <w:rPr>
          <w:rFonts w:ascii="Arial" w:eastAsia="Times New Roman" w:hAnsi="Arial" w:cs="Arial"/>
          <w:i/>
          <w:sz w:val="24"/>
          <w:szCs w:val="24"/>
          <w:lang w:val="kk-KZ" w:eastAsia="ru-RU"/>
        </w:rPr>
        <w:t>Должность, место работы, город, страна</w:t>
      </w:r>
      <w:r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 xml:space="preserve">на </w:t>
      </w:r>
      <w:r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рус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ском языке</w:t>
      </w:r>
      <w:r w:rsidRPr="002C724D">
        <w:rPr>
          <w:rFonts w:ascii="Arial" w:eastAsia="Times New Roman" w:hAnsi="Arial" w:cs="Arial"/>
          <w:i/>
          <w:sz w:val="24"/>
          <w:szCs w:val="24"/>
          <w:lang w:val="kk-KZ" w:eastAsia="ru-RU"/>
        </w:rPr>
        <w:t>.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E-mail; ORCID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2C724D">
        <w:rPr>
          <w:rFonts w:ascii="Arial" w:eastAsia="Times New Roman" w:hAnsi="Arial" w:cs="Arial"/>
          <w:b/>
          <w:szCs w:val="24"/>
          <w:lang w:val="en-US" w:eastAsia="ru-RU"/>
        </w:rPr>
        <w:t>Corresponding</w:t>
      </w:r>
      <w:r w:rsidRPr="002C724D">
        <w:rPr>
          <w:rFonts w:ascii="Arial" w:eastAsia="Times New Roman" w:hAnsi="Arial" w:cs="Arial"/>
          <w:b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b/>
          <w:szCs w:val="24"/>
          <w:lang w:val="en-US" w:eastAsia="ru-RU"/>
        </w:rPr>
        <w:t>author</w:t>
      </w:r>
      <w:r w:rsidRPr="002C724D">
        <w:rPr>
          <w:rFonts w:ascii="Arial" w:eastAsia="Times New Roman" w:hAnsi="Arial" w:cs="Arial"/>
          <w:b/>
          <w:szCs w:val="24"/>
          <w:lang w:eastAsia="ru-RU"/>
        </w:rPr>
        <w:t>:</w:t>
      </w:r>
      <w:r w:rsidRPr="002C724D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bCs/>
          <w:szCs w:val="24"/>
          <w:lang w:eastAsia="ru-RU"/>
        </w:rPr>
        <w:t xml:space="preserve">Имя и Фамилия, должность, место работы, город, страна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eastAsia="ru-RU"/>
        </w:rPr>
        <w:t>на английском языке</w:t>
      </w:r>
      <w:r w:rsidRPr="002C724D">
        <w:rPr>
          <w:rFonts w:ascii="Arial" w:eastAsia="Times New Roman" w:hAnsi="Arial" w:cs="Arial"/>
          <w:szCs w:val="24"/>
          <w:lang w:eastAsia="ru-RU"/>
        </w:rPr>
        <w:t>.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2C724D">
        <w:rPr>
          <w:rFonts w:ascii="Arial" w:eastAsia="Times New Roman" w:hAnsi="Arial" w:cs="Arial"/>
          <w:szCs w:val="24"/>
          <w:lang w:val="en-US" w:eastAsia="ru-RU"/>
        </w:rPr>
        <w:t xml:space="preserve">Postal code: 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2C724D">
        <w:rPr>
          <w:rFonts w:ascii="Arial" w:eastAsia="Times New Roman" w:hAnsi="Arial" w:cs="Arial"/>
          <w:szCs w:val="24"/>
          <w:lang w:val="en-US" w:eastAsia="ru-RU"/>
        </w:rPr>
        <w:t xml:space="preserve">Address: 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2C724D">
        <w:rPr>
          <w:rFonts w:ascii="Arial" w:eastAsia="Times New Roman" w:hAnsi="Arial" w:cs="Arial"/>
          <w:szCs w:val="24"/>
          <w:lang w:val="en-US" w:eastAsia="ru-RU"/>
        </w:rPr>
        <w:t xml:space="preserve">Phone: 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2C724D">
        <w:rPr>
          <w:rFonts w:ascii="Arial" w:eastAsia="Times New Roman" w:hAnsi="Arial" w:cs="Arial"/>
          <w:szCs w:val="24"/>
          <w:lang w:val="en-US" w:eastAsia="ru-RU"/>
        </w:rPr>
        <w:t xml:space="preserve">E-mail: </w:t>
      </w:r>
    </w:p>
    <w:p w:rsidR="0069348D" w:rsidRDefault="0069348D" w:rsidP="0069348D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51380D" w:rsidRDefault="0051380D" w:rsidP="0069348D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51380D" w:rsidRDefault="0051380D" w:rsidP="0069348D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69348D" w:rsidRDefault="0069348D" w:rsidP="0069348D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Cs/>
          <w:color w:val="231F20"/>
          <w:sz w:val="24"/>
          <w:szCs w:val="24"/>
          <w:lang w:val="kk-KZ" w:eastAsia="x-none"/>
        </w:rPr>
      </w:pPr>
      <w:proofErr w:type="spellStart"/>
      <w:r w:rsidRPr="002C724D"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  <w:t>Review</w:t>
      </w:r>
      <w:proofErr w:type="spellEnd"/>
      <w:r w:rsidRPr="002C724D"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  <w:t xml:space="preserve"> </w:t>
      </w:r>
      <w:proofErr w:type="spellStart"/>
      <w:r w:rsidRPr="002C724D"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  <w:t>article</w:t>
      </w:r>
      <w:proofErr w:type="spellEnd"/>
    </w:p>
    <w:p w:rsidR="0069348D" w:rsidRPr="0069348D" w:rsidRDefault="0069348D" w:rsidP="0069348D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Cs/>
          <w:color w:val="231F20"/>
          <w:sz w:val="24"/>
          <w:szCs w:val="24"/>
          <w:lang w:val="kk-KZ" w:eastAsia="x-none"/>
        </w:rPr>
      </w:pPr>
    </w:p>
    <w:p w:rsidR="0069348D" w:rsidRDefault="0069348D" w:rsidP="0069348D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CD49DF">
        <w:rPr>
          <w:rFonts w:ascii="Arial" w:eastAsia="Times New Roman" w:hAnsi="Arial" w:cs="Arial"/>
          <w:b/>
          <w:bCs/>
          <w:sz w:val="28"/>
          <w:szCs w:val="24"/>
          <w:lang w:val="kk-KZ" w:eastAsia="x-none"/>
        </w:rPr>
        <w:t>Название статьи</w:t>
      </w:r>
      <w:r w:rsidRPr="002C724D">
        <w:rPr>
          <w:rFonts w:ascii="Arial" w:eastAsia="Times New Roman" w:hAnsi="Arial" w:cs="Arial"/>
          <w:b/>
          <w:bCs/>
          <w:color w:val="0070C0"/>
          <w:sz w:val="28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</w:p>
    <w:p w:rsidR="0069348D" w:rsidRDefault="0069348D" w:rsidP="0069348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69348D" w:rsidRPr="002C724D" w:rsidRDefault="0069348D" w:rsidP="0069348D">
      <w:pPr>
        <w:spacing w:after="0" w:line="360" w:lineRule="auto"/>
        <w:ind w:firstLine="567"/>
        <w:jc w:val="both"/>
        <w:rPr>
          <w:rFonts w:ascii="Arial" w:eastAsia="Calibri" w:hAnsi="Arial" w:cs="Arial"/>
          <w:b/>
          <w:i/>
          <w:sz w:val="20"/>
          <w:szCs w:val="24"/>
        </w:rPr>
      </w:pPr>
      <w:proofErr w:type="spellStart"/>
      <w:r w:rsidRPr="002C724D">
        <w:rPr>
          <w:rFonts w:ascii="Arial" w:eastAsia="Calibri" w:hAnsi="Arial" w:cs="Arial"/>
          <w:b/>
          <w:sz w:val="24"/>
          <w:szCs w:val="24"/>
        </w:rPr>
        <w:t>Abstract</w:t>
      </w:r>
      <w:proofErr w:type="spellEnd"/>
      <w:r w:rsidRPr="002C724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C724D">
        <w:rPr>
          <w:rFonts w:ascii="Arial" w:eastAsia="Calibri" w:hAnsi="Arial" w:cs="Arial"/>
          <w:i/>
          <w:sz w:val="20"/>
          <w:szCs w:val="24"/>
        </w:rPr>
        <w:t>(</w:t>
      </w:r>
      <w:r w:rsidRPr="002C724D">
        <w:rPr>
          <w:rFonts w:ascii="Arial" w:eastAsia="Calibri" w:hAnsi="Arial" w:cs="Arial"/>
          <w:bCs/>
          <w:i/>
          <w:sz w:val="20"/>
          <w:szCs w:val="24"/>
        </w:rPr>
        <w:t>Объем абстракта не менее 300 слов</w:t>
      </w:r>
      <w:r w:rsidRPr="002C724D">
        <w:rPr>
          <w:rFonts w:ascii="Arial" w:eastAsia="Calibri" w:hAnsi="Arial" w:cs="Arial"/>
          <w:b/>
          <w:i/>
          <w:sz w:val="20"/>
          <w:szCs w:val="24"/>
        </w:rPr>
        <w:t>)</w:t>
      </w:r>
    </w:p>
    <w:p w:rsidR="0069348D" w:rsidRPr="002C724D" w:rsidRDefault="0069348D" w:rsidP="0069348D">
      <w:pPr>
        <w:spacing w:after="0" w:line="360" w:lineRule="auto"/>
        <w:ind w:firstLine="567"/>
        <w:jc w:val="both"/>
        <w:rPr>
          <w:rFonts w:ascii="Arial" w:eastAsia="Calibri" w:hAnsi="Arial" w:cs="Arial"/>
          <w:b/>
          <w:bCs/>
          <w:i/>
          <w:sz w:val="20"/>
          <w:szCs w:val="24"/>
          <w:lang w:val="kk-KZ"/>
        </w:rPr>
      </w:pPr>
      <w:r w:rsidRPr="002C724D">
        <w:rPr>
          <w:rFonts w:ascii="Arial" w:eastAsia="Times New Roman" w:hAnsi="Arial" w:cs="Arial"/>
          <w:i/>
          <w:sz w:val="20"/>
          <w:szCs w:val="24"/>
        </w:rPr>
        <w:t>Абстракт обзорных статей оформляется в виде одного абзаца, который содержит информацию об актуальности выбранной темы. В абстракте не должны использоваться сокращенные слова.</w:t>
      </w:r>
    </w:p>
    <w:p w:rsidR="0069348D" w:rsidRPr="0051380D" w:rsidRDefault="0069348D" w:rsidP="0051380D">
      <w:pPr>
        <w:pStyle w:val="a7"/>
        <w:tabs>
          <w:tab w:val="left" w:pos="284"/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i/>
          <w:sz w:val="20"/>
        </w:rPr>
      </w:pPr>
      <w:proofErr w:type="spellStart"/>
      <w:r w:rsidRPr="002C724D">
        <w:rPr>
          <w:rFonts w:ascii="Arial" w:eastAsia="Calibri" w:hAnsi="Arial" w:cs="Arial"/>
          <w:b/>
        </w:rPr>
        <w:t>Keywords</w:t>
      </w:r>
      <w:proofErr w:type="spellEnd"/>
      <w:r w:rsidRPr="002C724D">
        <w:rPr>
          <w:rFonts w:ascii="Arial" w:eastAsia="Calibri" w:hAnsi="Arial" w:cs="Arial"/>
        </w:rPr>
        <w:t xml:space="preserve">: </w:t>
      </w:r>
      <w:r w:rsidRPr="002C724D">
        <w:rPr>
          <w:rFonts w:ascii="Arial" w:eastAsia="Calibri" w:hAnsi="Arial" w:cs="Arial"/>
          <w:i/>
          <w:sz w:val="20"/>
        </w:rPr>
        <w:t>(</w:t>
      </w:r>
      <w:r w:rsidR="0051380D" w:rsidRPr="0051380D">
        <w:rPr>
          <w:rFonts w:ascii="Arial" w:hAnsi="Arial" w:cs="Arial"/>
          <w:i/>
          <w:sz w:val="20"/>
        </w:rPr>
        <w:t xml:space="preserve">При выборе ключевых слов, авторы должны строго использовать медицинские предметные рубрики </w:t>
      </w:r>
      <w:hyperlink r:id="rId5" w:history="1">
        <w:r w:rsidR="0051380D" w:rsidRPr="0051380D">
          <w:rPr>
            <w:rStyle w:val="a3"/>
            <w:rFonts w:ascii="Arial" w:hAnsi="Arial" w:cs="Arial"/>
            <w:i/>
            <w:sz w:val="20"/>
          </w:rPr>
          <w:t>(</w:t>
        </w:r>
        <w:proofErr w:type="spellStart"/>
        <w:r w:rsidR="0051380D"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>Medical</w:t>
        </w:r>
        <w:proofErr w:type="spellEnd"/>
        <w:r w:rsidR="0051380D"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 xml:space="preserve"> </w:t>
        </w:r>
        <w:proofErr w:type="spellStart"/>
        <w:r w:rsidR="0051380D"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>Subject</w:t>
        </w:r>
        <w:proofErr w:type="spellEnd"/>
        <w:r w:rsidR="0051380D"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 xml:space="preserve"> </w:t>
        </w:r>
        <w:proofErr w:type="spellStart"/>
        <w:r w:rsidR="0051380D"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>Headings</w:t>
        </w:r>
        <w:proofErr w:type="spellEnd"/>
        <w:r w:rsidR="0051380D" w:rsidRPr="0051380D">
          <w:rPr>
            <w:rStyle w:val="a3"/>
            <w:rFonts w:ascii="Arial" w:hAnsi="Arial" w:cs="Arial"/>
            <w:i/>
            <w:sz w:val="20"/>
          </w:rPr>
          <w:t>)</w:t>
        </w:r>
      </w:hyperlink>
      <w:r w:rsidR="0051380D" w:rsidRPr="0051380D">
        <w:rPr>
          <w:rFonts w:ascii="Arial" w:hAnsi="Arial" w:cs="Arial"/>
          <w:i/>
          <w:sz w:val="20"/>
          <w:u w:val="single"/>
        </w:rPr>
        <w:t xml:space="preserve"> </w:t>
      </w:r>
      <w:proofErr w:type="spellStart"/>
      <w:r w:rsidR="0051380D">
        <w:rPr>
          <w:rFonts w:ascii="Arial" w:hAnsi="Arial" w:cs="Arial"/>
          <w:i/>
          <w:sz w:val="20"/>
        </w:rPr>
        <w:t>Index</w:t>
      </w:r>
      <w:proofErr w:type="spellEnd"/>
      <w:r w:rsidR="0051380D">
        <w:rPr>
          <w:rFonts w:ascii="Arial" w:hAnsi="Arial" w:cs="Arial"/>
          <w:i/>
          <w:sz w:val="20"/>
        </w:rPr>
        <w:t xml:space="preserve"> </w:t>
      </w:r>
      <w:proofErr w:type="spellStart"/>
      <w:r w:rsidR="0051380D">
        <w:rPr>
          <w:rFonts w:ascii="Arial" w:hAnsi="Arial" w:cs="Arial"/>
          <w:i/>
          <w:sz w:val="20"/>
        </w:rPr>
        <w:t>Medicus</w:t>
      </w:r>
      <w:proofErr w:type="spellEnd"/>
      <w:r w:rsidRPr="002C724D">
        <w:rPr>
          <w:rFonts w:ascii="Arial" w:eastAsia="Calibri" w:hAnsi="Arial" w:cs="Arial"/>
          <w:bCs/>
          <w:i/>
          <w:sz w:val="20"/>
        </w:rPr>
        <w:t>)</w:t>
      </w:r>
      <w:r w:rsidR="0051380D">
        <w:rPr>
          <w:rFonts w:ascii="Arial" w:eastAsia="Calibri" w:hAnsi="Arial" w:cs="Arial"/>
          <w:bCs/>
          <w:i/>
          <w:sz w:val="20"/>
        </w:rPr>
        <w:t>.</w:t>
      </w:r>
    </w:p>
    <w:p w:rsidR="0051380D" w:rsidRDefault="0051380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</w:p>
    <w:p w:rsidR="0069348D" w:rsidRPr="002C724D" w:rsidRDefault="0069348D" w:rsidP="0069348D">
      <w:pPr>
        <w:spacing w:after="0" w:line="360" w:lineRule="auto"/>
        <w:ind w:firstLine="567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2C724D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Түйіндеме</w:t>
      </w:r>
    </w:p>
    <w:p w:rsidR="0069348D" w:rsidRPr="002C724D" w:rsidRDefault="0069348D" w:rsidP="0069348D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  <w:lang w:val="kk-KZ"/>
        </w:rPr>
      </w:pPr>
      <w:r w:rsidRPr="002C724D">
        <w:rPr>
          <w:rFonts w:ascii="Arial" w:eastAsia="Calibri" w:hAnsi="Arial" w:cs="Arial"/>
          <w:b/>
          <w:sz w:val="24"/>
          <w:szCs w:val="24"/>
          <w:lang w:val="kk-KZ"/>
        </w:rPr>
        <w:t>Түйін сөздер</w:t>
      </w:r>
      <w:r w:rsidRPr="002C724D">
        <w:rPr>
          <w:rFonts w:ascii="Arial" w:eastAsia="Calibri" w:hAnsi="Arial" w:cs="Arial"/>
          <w:sz w:val="24"/>
          <w:szCs w:val="24"/>
        </w:rPr>
        <w:t xml:space="preserve">: </w:t>
      </w:r>
    </w:p>
    <w:p w:rsidR="0051380D" w:rsidRDefault="0051380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69348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</w:p>
    <w:p w:rsidR="0069348D" w:rsidRPr="002C724D" w:rsidRDefault="0069348D" w:rsidP="0069348D">
      <w:pPr>
        <w:spacing w:after="0" w:line="360" w:lineRule="auto"/>
        <w:ind w:firstLine="567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2C724D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Резюме</w:t>
      </w:r>
    </w:p>
    <w:p w:rsidR="0069348D" w:rsidRPr="002C724D" w:rsidRDefault="0069348D" w:rsidP="0069348D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</w:rPr>
      </w:pPr>
      <w:r w:rsidRPr="002C724D">
        <w:rPr>
          <w:rFonts w:ascii="Arial" w:eastAsia="Calibri" w:hAnsi="Arial" w:cs="Arial"/>
          <w:b/>
          <w:sz w:val="24"/>
          <w:szCs w:val="24"/>
          <w:lang w:val="kk-KZ"/>
        </w:rPr>
        <w:t>Ключевые слова</w:t>
      </w:r>
      <w:r w:rsidRPr="002C724D">
        <w:rPr>
          <w:rFonts w:ascii="Arial" w:eastAsia="Calibri" w:hAnsi="Arial" w:cs="Arial"/>
          <w:sz w:val="24"/>
          <w:szCs w:val="24"/>
        </w:rPr>
        <w:t xml:space="preserve">: </w:t>
      </w:r>
    </w:p>
    <w:p w:rsidR="0069348D" w:rsidRPr="002C724D" w:rsidRDefault="0069348D" w:rsidP="0069348D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  <w:lang w:val="kk-KZ"/>
        </w:rPr>
      </w:pPr>
    </w:p>
    <w:p w:rsidR="0069348D" w:rsidRPr="0069348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69348D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Текст обзорных статей имеет введение, а также основную часть, структурированную на подразделы с названиями и выводы. 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69348D" w:rsidRPr="0051380D" w:rsidRDefault="0069348D" w:rsidP="0051380D">
      <w:pPr>
        <w:pStyle w:val="a6"/>
        <w:spacing w:before="0" w:beforeAutospacing="0" w:after="0" w:afterAutospacing="0" w:line="360" w:lineRule="auto"/>
        <w:ind w:firstLine="567"/>
        <w:jc w:val="both"/>
      </w:pPr>
      <w:r w:rsidRPr="002C724D">
        <w:rPr>
          <w:rFonts w:ascii="Arial" w:hAnsi="Arial" w:cs="Arial"/>
          <w:b/>
          <w:lang w:val="kk-KZ"/>
        </w:rPr>
        <w:t>Введение</w:t>
      </w:r>
      <w:r w:rsidR="00A41964">
        <w:rPr>
          <w:rFonts w:ascii="Arial" w:hAnsi="Arial" w:cs="Arial"/>
          <w:b/>
          <w:color w:val="000000"/>
          <w:lang w:val="kk-KZ"/>
        </w:rPr>
        <w:t xml:space="preserve">. </w:t>
      </w:r>
      <w:r w:rsidR="00A41964">
        <w:rPr>
          <w:rFonts w:ascii="Arial" w:hAnsi="Arial" w:cs="Arial"/>
        </w:rPr>
        <w:t>Для оформления введения</w:t>
      </w:r>
      <w:r w:rsidR="00A41964" w:rsidRPr="00A41964">
        <w:rPr>
          <w:rFonts w:ascii="Arial" w:hAnsi="Arial" w:cs="Arial"/>
        </w:rPr>
        <w:t xml:space="preserve"> </w:t>
      </w:r>
      <w:r w:rsidR="0051380D">
        <w:rPr>
          <w:rFonts w:ascii="Arial" w:hAnsi="Arial" w:cs="Arial"/>
          <w:lang w:val="kk-KZ"/>
        </w:rPr>
        <w:t xml:space="preserve">в </w:t>
      </w:r>
      <w:r w:rsidR="00A41964" w:rsidRPr="00A41964">
        <w:rPr>
          <w:rFonts w:ascii="Arial" w:hAnsi="Arial" w:cs="Arial"/>
        </w:rPr>
        <w:t xml:space="preserve">журнале принят формат </w:t>
      </w:r>
      <w:hyperlink r:id="rId6" w:history="1">
        <w:r w:rsidR="00A41964" w:rsidRPr="0051380D">
          <w:rPr>
            <w:rStyle w:val="a3"/>
            <w:rFonts w:ascii="Arial" w:hAnsi="Arial" w:cs="Arial"/>
          </w:rPr>
          <w:t xml:space="preserve">модели С.A.R.S. (англ. </w:t>
        </w:r>
        <w:proofErr w:type="spellStart"/>
        <w:r w:rsidR="00A41964" w:rsidRPr="0051380D">
          <w:rPr>
            <w:rStyle w:val="a3"/>
            <w:rFonts w:ascii="Arial" w:hAnsi="Arial" w:cs="Arial"/>
          </w:rPr>
          <w:t>Create</w:t>
        </w:r>
        <w:proofErr w:type="spellEnd"/>
        <w:r w:rsidR="00A41964" w:rsidRPr="0051380D">
          <w:rPr>
            <w:rStyle w:val="a3"/>
            <w:rFonts w:ascii="Arial" w:hAnsi="Arial" w:cs="Arial"/>
          </w:rPr>
          <w:t xml:space="preserve"> a </w:t>
        </w:r>
        <w:proofErr w:type="spellStart"/>
        <w:r w:rsidR="00A41964" w:rsidRPr="0051380D">
          <w:rPr>
            <w:rStyle w:val="a3"/>
            <w:rFonts w:ascii="Arial" w:hAnsi="Arial" w:cs="Arial"/>
          </w:rPr>
          <w:t>Research</w:t>
        </w:r>
        <w:proofErr w:type="spellEnd"/>
        <w:r w:rsidR="00A41964" w:rsidRPr="0051380D">
          <w:rPr>
            <w:rStyle w:val="a3"/>
            <w:rFonts w:ascii="Arial" w:hAnsi="Arial" w:cs="Arial"/>
          </w:rPr>
          <w:t xml:space="preserve"> </w:t>
        </w:r>
        <w:proofErr w:type="spellStart"/>
        <w:r w:rsidR="00A41964" w:rsidRPr="0051380D">
          <w:rPr>
            <w:rStyle w:val="a3"/>
            <w:rFonts w:ascii="Arial" w:hAnsi="Arial" w:cs="Arial"/>
          </w:rPr>
          <w:t>Space</w:t>
        </w:r>
        <w:proofErr w:type="spellEnd"/>
        <w:r w:rsidR="00A41964" w:rsidRPr="0051380D">
          <w:rPr>
            <w:rStyle w:val="a3"/>
            <w:rFonts w:ascii="Arial" w:hAnsi="Arial" w:cs="Arial"/>
          </w:rPr>
          <w:t>)</w:t>
        </w:r>
      </w:hyperlink>
      <w:r w:rsidR="00A41964" w:rsidRPr="00A41964">
        <w:rPr>
          <w:rFonts w:ascii="Arial" w:hAnsi="Arial" w:cs="Arial"/>
        </w:rPr>
        <w:t>, в соответствии с котор</w:t>
      </w:r>
      <w:r w:rsidR="00A41964">
        <w:rPr>
          <w:rFonts w:ascii="Arial" w:hAnsi="Arial" w:cs="Arial"/>
        </w:rPr>
        <w:t xml:space="preserve">ой </w:t>
      </w:r>
      <w:r w:rsidR="0051380D">
        <w:rPr>
          <w:rFonts w:ascii="Arial" w:hAnsi="Arial" w:cs="Arial"/>
        </w:rPr>
        <w:t>нужно: (</w:t>
      </w:r>
      <w:r w:rsidR="0051380D" w:rsidRPr="0051380D">
        <w:rPr>
          <w:rFonts w:ascii="Arial" w:hAnsi="Arial" w:cs="Arial"/>
        </w:rPr>
        <w:t>i</w:t>
      </w:r>
      <w:r w:rsidR="0051380D">
        <w:rPr>
          <w:rFonts w:ascii="Arial" w:hAnsi="Arial" w:cs="Arial"/>
        </w:rPr>
        <w:t>)</w:t>
      </w:r>
      <w:r w:rsidR="00A41964" w:rsidRPr="00A41964">
        <w:rPr>
          <w:rFonts w:ascii="Arial" w:hAnsi="Arial" w:cs="Arial"/>
        </w:rPr>
        <w:t xml:space="preserve"> </w:t>
      </w:r>
      <w:r w:rsidR="0051380D" w:rsidRPr="0051380D">
        <w:rPr>
          <w:rFonts w:ascii="Arial" w:hAnsi="Arial" w:cs="Arial"/>
        </w:rPr>
        <w:t>обозначить территорию и подчеркнуть актуальность выбранной тем</w:t>
      </w:r>
      <w:r w:rsidR="0051380D">
        <w:rPr>
          <w:rFonts w:ascii="Arial" w:hAnsi="Arial" w:cs="Arial"/>
          <w:lang w:val="kk-KZ"/>
        </w:rPr>
        <w:t>ы</w:t>
      </w:r>
      <w:r w:rsidR="0051380D">
        <w:rPr>
          <w:rFonts w:ascii="Arial" w:hAnsi="Arial" w:cs="Arial"/>
        </w:rPr>
        <w:t>; (</w:t>
      </w:r>
      <w:r w:rsidR="0051380D" w:rsidRPr="0051380D">
        <w:rPr>
          <w:rFonts w:ascii="Arial" w:hAnsi="Arial" w:cs="Arial"/>
        </w:rPr>
        <w:t>ii</w:t>
      </w:r>
      <w:r w:rsidR="0051380D">
        <w:rPr>
          <w:rFonts w:ascii="Arial" w:hAnsi="Arial" w:cs="Arial"/>
        </w:rPr>
        <w:t>)</w:t>
      </w:r>
      <w:r w:rsidR="0051380D" w:rsidRPr="0051380D">
        <w:rPr>
          <w:rFonts w:ascii="Arial" w:hAnsi="Arial" w:cs="Arial"/>
        </w:rPr>
        <w:t xml:space="preserve"> указать на пробел в области знаний и по</w:t>
      </w:r>
      <w:r w:rsidR="0051380D">
        <w:rPr>
          <w:rFonts w:ascii="Arial" w:hAnsi="Arial" w:cs="Arial"/>
          <w:lang w:val="kk-KZ"/>
        </w:rPr>
        <w:t>днять</w:t>
      </w:r>
      <w:r w:rsidR="0051380D" w:rsidRPr="0051380D">
        <w:rPr>
          <w:rFonts w:ascii="Arial" w:hAnsi="Arial" w:cs="Arial"/>
        </w:rPr>
        <w:t xml:space="preserve"> проблему; </w:t>
      </w:r>
      <w:r w:rsidR="0051380D">
        <w:rPr>
          <w:rFonts w:ascii="Arial" w:hAnsi="Arial" w:cs="Arial"/>
        </w:rPr>
        <w:t>(</w:t>
      </w:r>
      <w:proofErr w:type="spellStart"/>
      <w:r w:rsidR="0051380D" w:rsidRPr="0051380D">
        <w:rPr>
          <w:rFonts w:ascii="Arial" w:hAnsi="Arial" w:cs="Arial"/>
        </w:rPr>
        <w:t>iii</w:t>
      </w:r>
      <w:proofErr w:type="spellEnd"/>
      <w:r w:rsidR="0051380D">
        <w:rPr>
          <w:rFonts w:ascii="Arial" w:hAnsi="Arial" w:cs="Arial"/>
        </w:rPr>
        <w:t>)</w:t>
      </w:r>
      <w:r w:rsidR="0051380D" w:rsidRPr="0051380D">
        <w:rPr>
          <w:rFonts w:ascii="Arial" w:hAnsi="Arial" w:cs="Arial"/>
        </w:rPr>
        <w:t xml:space="preserve"> сформировать цель</w:t>
      </w:r>
      <w:r w:rsidR="0051380D">
        <w:rPr>
          <w:rFonts w:ascii="Arial" w:hAnsi="Arial" w:cs="Arial"/>
        </w:rPr>
        <w:t xml:space="preserve">. </w:t>
      </w:r>
    </w:p>
    <w:p w:rsidR="0069348D" w:rsidRDefault="0051380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kk-KZ" w:eastAsia="ru-RU"/>
        </w:rPr>
        <w:t>Цель обзора:</w:t>
      </w:r>
    </w:p>
    <w:p w:rsidR="0051380D" w:rsidRDefault="0051380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2C724D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Название раздела </w:t>
      </w:r>
    </w:p>
    <w:p w:rsidR="0069348D" w:rsidRPr="00386E7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E7D">
        <w:rPr>
          <w:rFonts w:ascii="Arial" w:eastAsia="Times New Roman" w:hAnsi="Arial" w:cs="Arial"/>
          <w:sz w:val="24"/>
          <w:szCs w:val="24"/>
          <w:lang w:eastAsia="ru-RU"/>
        </w:rPr>
        <w:t>В обзорной статье может быть несколько разделов. В конце каждого раздела нужно сделать самостоятельные выводы.</w:t>
      </w:r>
      <w:r w:rsidR="0051380D">
        <w:rPr>
          <w:rFonts w:ascii="Arial" w:eastAsia="Times New Roman" w:hAnsi="Arial" w:cs="Arial"/>
          <w:sz w:val="24"/>
          <w:szCs w:val="24"/>
          <w:lang w:eastAsia="ru-RU"/>
        </w:rPr>
        <w:t xml:space="preserve"> Разделы обзорной статьи могут содержать таблицы и/или рисунки. </w:t>
      </w:r>
    </w:p>
    <w:p w:rsidR="0069348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C724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Выводы</w:t>
      </w:r>
    </w:p>
    <w:p w:rsidR="003D7ABE" w:rsidRPr="003D7ABE" w:rsidRDefault="0069348D" w:rsidP="003D7ABE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Выводы должны быть связаны с целью статьи и оформлены в виде одного абзаца. </w:t>
      </w:r>
      <w:r w:rsidR="003D7ABE" w:rsidRPr="003D7ABE">
        <w:rPr>
          <w:rFonts w:ascii="Arial" w:eastAsia="Times New Roman" w:hAnsi="Arial" w:cs="Arial"/>
          <w:sz w:val="24"/>
          <w:szCs w:val="24"/>
          <w:lang w:eastAsia="ru-RU"/>
        </w:rPr>
        <w:t xml:space="preserve">Выводы должны содержать квалифицированные утверждения. </w:t>
      </w:r>
    </w:p>
    <w:p w:rsidR="003D7ABE" w:rsidRDefault="003D7ABE" w:rsidP="003D7AB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348D" w:rsidRPr="0069348D" w:rsidRDefault="0069348D" w:rsidP="003D7AB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48D">
        <w:rPr>
          <w:rFonts w:ascii="Arial" w:eastAsia="Times New Roman" w:hAnsi="Arial" w:cs="Arial"/>
          <w:b/>
          <w:sz w:val="24"/>
          <w:szCs w:val="24"/>
          <w:lang w:eastAsia="ru-RU"/>
        </w:rPr>
        <w:t>Конфликт интересов</w:t>
      </w:r>
      <w:r w:rsidR="00386E7D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Авторы должны заявить о наличии/об отсутствии конфликта интересов.</w:t>
      </w:r>
      <w:r w:rsidRPr="0069348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При наличии конфликта интересов ведущий автор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348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должен заполнить </w:t>
      </w:r>
      <w:r w:rsidRPr="0069348D">
        <w:rPr>
          <w:rFonts w:ascii="Arial" w:eastAsia="Times New Roman" w:hAnsi="Arial" w:cs="Arial"/>
          <w:color w:val="0070C0"/>
          <w:sz w:val="24"/>
          <w:szCs w:val="24"/>
          <w:lang w:val="kk-KZ" w:eastAsia="ru-RU"/>
        </w:rPr>
        <w:t>заявление о конфликте интересов</w:t>
      </w:r>
      <w:r w:rsidRPr="0069348D">
        <w:rPr>
          <w:rFonts w:ascii="Arial" w:eastAsia="Times New Roman" w:hAnsi="Arial" w:cs="Arial"/>
          <w:sz w:val="24"/>
          <w:szCs w:val="24"/>
          <w:lang w:val="kk-KZ" w:eastAsia="ru-RU"/>
        </w:rPr>
        <w:t>.</w:t>
      </w:r>
    </w:p>
    <w:p w:rsidR="0069348D" w:rsidRPr="0069348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48D">
        <w:rPr>
          <w:rFonts w:ascii="Arial" w:eastAsia="Times New Roman" w:hAnsi="Arial" w:cs="Arial"/>
          <w:b/>
          <w:sz w:val="24"/>
          <w:szCs w:val="24"/>
          <w:lang w:eastAsia="ru-RU"/>
        </w:rPr>
        <w:t>Благодарность.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При необходимости авторы могут заполнить данный раздел.</w:t>
      </w:r>
      <w:r w:rsidRPr="0069348D">
        <w:rPr>
          <w:rFonts w:ascii="Arial" w:eastAsia="Times New Roman" w:hAnsi="Arial" w:cs="Arial"/>
          <w:color w:val="666666"/>
          <w:sz w:val="28"/>
          <w:szCs w:val="26"/>
          <w:shd w:val="clear" w:color="auto" w:fill="FFFFFF"/>
          <w:lang w:eastAsia="ru-RU"/>
        </w:rPr>
        <w:t xml:space="preserve"> 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>Благодарность выражается организациям, где было проведено исследование; отдельным лицам, которые участвовали в работе над статьей, но не являются ее авторами.</w:t>
      </w:r>
    </w:p>
    <w:p w:rsidR="0069348D" w:rsidRPr="0069348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48D">
        <w:rPr>
          <w:rFonts w:ascii="Arial" w:eastAsia="Times New Roman" w:hAnsi="Arial" w:cs="Arial"/>
          <w:b/>
          <w:sz w:val="24"/>
          <w:szCs w:val="24"/>
          <w:lang w:eastAsia="ru-RU"/>
        </w:rPr>
        <w:t>Финансирование.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При финансировании исследования, результаты которого представлены в статье, авторы должны указать источник финансирования.</w:t>
      </w:r>
    </w:p>
    <w:p w:rsidR="00386E7D" w:rsidRPr="00386E7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48D">
        <w:rPr>
          <w:rFonts w:ascii="Arial" w:eastAsia="Times New Roman" w:hAnsi="Arial" w:cs="Arial"/>
          <w:b/>
          <w:sz w:val="24"/>
          <w:szCs w:val="24"/>
          <w:lang w:eastAsia="ru-RU"/>
        </w:rPr>
        <w:t>Вклад авторов.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Это обязательный раздел рукописи. В данном разделе необходимо указать вклад (интеллектуальное вложение) каждого автора в работе над статьей.</w:t>
      </w:r>
      <w:r w:rsidR="00386E7D" w:rsidRPr="00386E7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При оформлении данного раздела указывается роль конкретного </w:t>
      </w:r>
      <w:r w:rsidR="00386E7D" w:rsidRPr="00386E7D">
        <w:rPr>
          <w:rFonts w:ascii="Arial" w:eastAsia="Times New Roman" w:hAnsi="Arial" w:cs="Arial"/>
          <w:sz w:val="24"/>
          <w:szCs w:val="24"/>
          <w:lang w:val="kk-KZ" w:eastAsia="ru-RU"/>
        </w:rPr>
        <w:lastRenderedPageBreak/>
        <w:t xml:space="preserve">участника процесса в соответствии с таксономией ролей участников </w:t>
      </w:r>
      <w:r w:rsidR="00CD49DF">
        <w:fldChar w:fldCharType="begin"/>
      </w:r>
      <w:r w:rsidR="00CD49DF">
        <w:instrText xml:space="preserve"> HYPERLINK "https://casrai.org/credit/" </w:instrText>
      </w:r>
      <w:r w:rsidR="00CD49DF">
        <w:fldChar w:fldCharType="separate"/>
      </w:r>
      <w:proofErr w:type="spellStart"/>
      <w:r w:rsidR="00386E7D"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>CRediT</w:t>
      </w:r>
      <w:proofErr w:type="spellEnd"/>
      <w:r w:rsidR="00386E7D"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="00386E7D"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>Contributor</w:t>
      </w:r>
      <w:proofErr w:type="spellEnd"/>
      <w:r w:rsidR="00386E7D"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86E7D"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>Roles</w:t>
      </w:r>
      <w:proofErr w:type="spellEnd"/>
      <w:r w:rsidR="00386E7D"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86E7D"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>Taxonomy</w:t>
      </w:r>
      <w:proofErr w:type="spellEnd"/>
      <w:r w:rsidR="00386E7D"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>)</w:t>
      </w:r>
      <w:r w:rsidR="00CD49DF">
        <w:rPr>
          <w:rStyle w:val="a3"/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, далее первые буквы имени и фамилии автора/</w:t>
      </w:r>
      <w:proofErr w:type="spellStart"/>
      <w:r w:rsidR="005D33E4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="005D33E4">
        <w:rPr>
          <w:rFonts w:ascii="Arial" w:eastAsia="Times New Roman" w:hAnsi="Arial" w:cs="Arial"/>
          <w:sz w:val="24"/>
          <w:szCs w:val="24"/>
          <w:lang w:eastAsia="ru-RU"/>
        </w:rPr>
        <w:t>, которые внесли соответствующий вклад.</w:t>
      </w:r>
    </w:p>
    <w:p w:rsidR="0069348D" w:rsidRDefault="00386E7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Пример заполнение раздела: </w:t>
      </w:r>
    </w:p>
    <w:p w:rsidR="005D33E4" w:rsidRDefault="00386E7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E7D">
        <w:rPr>
          <w:rFonts w:ascii="Arial" w:eastAsia="Times New Roman" w:hAnsi="Arial" w:cs="Arial"/>
          <w:sz w:val="24"/>
          <w:szCs w:val="24"/>
          <w:lang w:eastAsia="ru-RU"/>
        </w:rPr>
        <w:t>Концептуализация 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Ғ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О.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; методология</w:t>
      </w:r>
      <w:r w:rsidRPr="00386E7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А.С.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; проверка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Ғ</w:t>
      </w:r>
      <w:r>
        <w:rPr>
          <w:rFonts w:ascii="Arial" w:eastAsia="Times New Roman" w:hAnsi="Arial" w:cs="Arial"/>
          <w:sz w:val="24"/>
          <w:szCs w:val="24"/>
          <w:lang w:eastAsia="ru-RU"/>
        </w:rPr>
        <w:t>.О.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; формальный анализ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Ғ.О., </w:t>
      </w:r>
      <w:r>
        <w:rPr>
          <w:rFonts w:ascii="Arial" w:eastAsia="Times New Roman" w:hAnsi="Arial" w:cs="Arial"/>
          <w:sz w:val="24"/>
          <w:szCs w:val="24"/>
          <w:lang w:eastAsia="ru-RU"/>
        </w:rPr>
        <w:t>Ж.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С. и Б.А.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написание</w:t>
      </w:r>
      <w:r w:rsidR="005D33E4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(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оригинальная черновая подготовка</w:t>
      </w:r>
      <w:r w:rsidR="005D33E4">
        <w:rPr>
          <w:rFonts w:ascii="Arial" w:eastAsia="Times New Roman" w:hAnsi="Arial" w:cs="Arial"/>
          <w:sz w:val="24"/>
          <w:szCs w:val="24"/>
          <w:lang w:val="kk-KZ" w:eastAsia="ru-RU"/>
        </w:rPr>
        <w:t>)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33E4">
        <w:rPr>
          <w:rFonts w:ascii="Arial" w:eastAsia="Times New Roman" w:hAnsi="Arial" w:cs="Arial"/>
          <w:sz w:val="24"/>
          <w:szCs w:val="24"/>
          <w:lang w:val="kk-KZ" w:eastAsia="ru-RU"/>
        </w:rPr>
        <w:t>Ғ.О.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; написание 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обзор и редактирование</w:t>
      </w:r>
      <w:r w:rsidR="005D33E4">
        <w:rPr>
          <w:rFonts w:ascii="Arial" w:eastAsia="Times New Roman" w:hAnsi="Arial" w:cs="Arial"/>
          <w:sz w:val="24"/>
          <w:szCs w:val="24"/>
          <w:lang w:val="kk-KZ" w:eastAsia="ru-RU"/>
        </w:rPr>
        <w:t xml:space="preserve">) - 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Ж.С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86E7D" w:rsidRPr="0069348D" w:rsidRDefault="00386E7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386E7D">
        <w:rPr>
          <w:rFonts w:ascii="Arial" w:eastAsia="Times New Roman" w:hAnsi="Arial" w:cs="Arial"/>
          <w:sz w:val="24"/>
          <w:szCs w:val="24"/>
          <w:lang w:eastAsia="ru-RU"/>
        </w:rPr>
        <w:t>Все авторы прочитали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 согласились с 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окончательной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 версией рукописи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 xml:space="preserve"> и подписали </w:t>
      </w:r>
      <w:r w:rsidR="005D33E4" w:rsidRPr="005D33E4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форму передачи авторских прав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D33E4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</w:p>
    <w:p w:rsidR="00A41964" w:rsidRDefault="00A41964" w:rsidP="00A4196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9348D" w:rsidRDefault="0069348D" w:rsidP="00A4196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C724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Литература</w:t>
      </w:r>
    </w:p>
    <w:p w:rsidR="002472D2" w:rsidRPr="002472D2" w:rsidRDefault="0051380D" w:rsidP="002472D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Общее количество использованной литературы должно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 не менее 20-ти источников.</w:t>
      </w:r>
      <w:r w:rsidR="00CD49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472D2" w:rsidRPr="002472D2">
        <w:rPr>
          <w:rFonts w:ascii="Arial" w:eastAsia="Times New Roman" w:hAnsi="Arial" w:cs="Arial"/>
          <w:sz w:val="24"/>
          <w:szCs w:val="24"/>
          <w:lang w:eastAsia="ru-RU"/>
        </w:rPr>
        <w:t xml:space="preserve">В конце каждого источника необходимо вставить </w:t>
      </w:r>
      <w:r w:rsidR="002472D2" w:rsidRPr="002472D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цифровой идентификатор объекта </w:t>
      </w:r>
      <w:r w:rsidR="002472D2" w:rsidRPr="002472D2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2472D2" w:rsidRPr="002472D2">
        <w:rPr>
          <w:rFonts w:ascii="Arial" w:eastAsia="Times New Roman" w:hAnsi="Arial" w:cs="Arial"/>
          <w:sz w:val="24"/>
          <w:szCs w:val="24"/>
          <w:lang w:val="en-US" w:eastAsia="ru-RU"/>
        </w:rPr>
        <w:t>DOI</w:t>
      </w:r>
      <w:r w:rsidR="002472D2" w:rsidRPr="002472D2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2472D2" w:rsidRPr="002472D2">
        <w:rPr>
          <w:rFonts w:ascii="Arial" w:eastAsia="Times New Roman" w:hAnsi="Arial" w:cs="Arial"/>
          <w:sz w:val="24"/>
          <w:szCs w:val="24"/>
          <w:lang w:val="kk-KZ" w:eastAsia="ru-RU"/>
        </w:rPr>
        <w:t>.</w:t>
      </w:r>
      <w:r w:rsidR="002472D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</w:p>
    <w:p w:rsidR="00A9751C" w:rsidRPr="00A9751C" w:rsidRDefault="0051380D" w:rsidP="00A9751C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72D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69348D" w:rsidRPr="002472D2">
        <w:rPr>
          <w:rFonts w:ascii="Arial" w:eastAsia="Times New Roman" w:hAnsi="Arial" w:cs="Arial"/>
          <w:sz w:val="24"/>
          <w:szCs w:val="24"/>
          <w:lang w:eastAsia="ru-RU"/>
        </w:rPr>
        <w:t>Авторы. Название статьи. Название журнала. Год выпуска; том (номер выпуска): первая страница статьи-последняя страница статьи.</w:t>
      </w:r>
      <w:r w:rsidR="002472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4A54" w:rsidRPr="00774A54">
        <w:rPr>
          <w:rFonts w:ascii="Arial" w:eastAsia="Times New Roman" w:hAnsi="Arial" w:cs="Arial"/>
          <w:sz w:val="24"/>
          <w:szCs w:val="24"/>
          <w:lang w:val="en-US" w:eastAsia="ru-RU"/>
        </w:rPr>
        <w:t>https</w:t>
      </w:r>
      <w:r w:rsidR="00774A54" w:rsidRPr="00A9751C">
        <w:rPr>
          <w:rFonts w:ascii="Arial" w:eastAsia="Times New Roman" w:hAnsi="Arial" w:cs="Arial"/>
          <w:sz w:val="24"/>
          <w:szCs w:val="24"/>
          <w:lang w:eastAsia="ru-RU"/>
        </w:rPr>
        <w:t>://</w:t>
      </w:r>
      <w:proofErr w:type="spellStart"/>
      <w:r w:rsidR="00774A54" w:rsidRPr="00774A54">
        <w:rPr>
          <w:rFonts w:ascii="Arial" w:eastAsia="Times New Roman" w:hAnsi="Arial" w:cs="Arial"/>
          <w:sz w:val="24"/>
          <w:szCs w:val="24"/>
          <w:lang w:val="en-US" w:eastAsia="ru-RU"/>
        </w:rPr>
        <w:t>doi</w:t>
      </w:r>
      <w:proofErr w:type="spellEnd"/>
      <w:r w:rsidR="00774A54" w:rsidRPr="00A9751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74A54" w:rsidRPr="00774A54">
        <w:rPr>
          <w:rFonts w:ascii="Arial" w:eastAsia="Times New Roman" w:hAnsi="Arial" w:cs="Arial"/>
          <w:sz w:val="24"/>
          <w:szCs w:val="24"/>
          <w:lang w:val="en-US" w:eastAsia="ru-RU"/>
        </w:rPr>
        <w:t>org</w:t>
      </w:r>
      <w:r w:rsidR="00A9751C" w:rsidRPr="00A9751C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="00A9751C" w:rsidRPr="00A9751C">
        <w:rPr>
          <w:rFonts w:ascii="Arial" w:eastAsia="Times New Roman" w:hAnsi="Arial" w:cs="Arial"/>
          <w:sz w:val="24"/>
          <w:szCs w:val="24"/>
          <w:lang w:eastAsia="ru-RU"/>
        </w:rPr>
        <w:t>ххххххх</w:t>
      </w:r>
      <w:proofErr w:type="spellEnd"/>
      <w:r w:rsidR="00774A54" w:rsidRPr="00A9751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9751C" w:rsidRPr="00A9751C" w:rsidRDefault="00A9751C" w:rsidP="00A9751C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348D" w:rsidRPr="001C671F" w:rsidRDefault="0069348D" w:rsidP="00A4196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Пример</w:t>
      </w:r>
      <w:r w:rsidRPr="001C671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оформления</w:t>
      </w:r>
      <w:r w:rsidRPr="001C671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англоязычного</w:t>
      </w:r>
      <w:r w:rsidRPr="001C671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источника</w:t>
      </w:r>
      <w:r w:rsidRPr="001C671F">
        <w:rPr>
          <w:rFonts w:ascii="Arial" w:eastAsia="Times New Roman" w:hAnsi="Arial" w:cs="Arial"/>
          <w:i/>
          <w:sz w:val="20"/>
          <w:szCs w:val="24"/>
          <w:lang w:val="en-US" w:eastAsia="ru-RU"/>
        </w:rPr>
        <w:t>:</w:t>
      </w:r>
      <w:r w:rsidRPr="00A41964">
        <w:rPr>
          <w:rFonts w:ascii="Arial" w:eastAsia="Times New Roman" w:hAnsi="Arial" w:cs="Arial"/>
          <w:i/>
          <w:sz w:val="20"/>
          <w:szCs w:val="24"/>
          <w:lang w:val="kk-KZ" w:eastAsia="ru-RU"/>
        </w:rPr>
        <w:t xml:space="preserve"> </w:t>
      </w:r>
    </w:p>
    <w:p w:rsidR="0069348D" w:rsidRPr="00CD49DF" w:rsidRDefault="0069348D" w:rsidP="00A9751C">
      <w:pPr>
        <w:pStyle w:val="a7"/>
        <w:tabs>
          <w:tab w:val="left" w:pos="0"/>
          <w:tab w:val="left" w:pos="1134"/>
        </w:tabs>
        <w:spacing w:line="360" w:lineRule="auto"/>
        <w:ind w:left="0" w:firstLine="567"/>
        <w:jc w:val="both"/>
      </w:pPr>
      <w:r w:rsidRPr="001C671F">
        <w:rPr>
          <w:rFonts w:ascii="Arial" w:hAnsi="Arial" w:cs="Arial"/>
          <w:color w:val="222222"/>
          <w:shd w:val="clear" w:color="auto" w:fill="FFFFFF"/>
          <w:lang w:val="en-US"/>
        </w:rPr>
        <w:t xml:space="preserve">1. </w:t>
      </w:r>
      <w:proofErr w:type="spellStart"/>
      <w:r w:rsidR="00A9751C" w:rsidRPr="00A9751C">
        <w:rPr>
          <w:rFonts w:ascii="Arial" w:hAnsi="Arial" w:cs="Arial"/>
        </w:rPr>
        <w:t>Pennella</w:t>
      </w:r>
      <w:proofErr w:type="spellEnd"/>
      <w:r w:rsidR="00A9751C" w:rsidRPr="00A9751C">
        <w:rPr>
          <w:rFonts w:ascii="Arial" w:hAnsi="Arial" w:cs="Arial"/>
        </w:rPr>
        <w:t xml:space="preserve"> A.R., </w:t>
      </w:r>
      <w:proofErr w:type="spellStart"/>
      <w:r w:rsidR="00A9751C" w:rsidRPr="00A9751C">
        <w:rPr>
          <w:rFonts w:ascii="Arial" w:hAnsi="Arial" w:cs="Arial"/>
        </w:rPr>
        <w:t>Ragonese</w:t>
      </w:r>
      <w:proofErr w:type="spellEnd"/>
      <w:r w:rsidR="00A9751C" w:rsidRPr="00A9751C">
        <w:rPr>
          <w:rFonts w:ascii="Arial" w:hAnsi="Arial" w:cs="Arial"/>
        </w:rPr>
        <w:t xml:space="preserve"> A. Health professionals and COVID-19 pandemic: Heroes in a new war? </w:t>
      </w:r>
      <w:r w:rsidR="00A9751C" w:rsidRPr="00A9751C">
        <w:rPr>
          <w:rFonts w:ascii="Arial" w:hAnsi="Arial" w:cs="Arial"/>
          <w:lang w:val="en-US"/>
        </w:rPr>
        <w:t>Journal of Health and Social Sciences, 2020; 5(2):</w:t>
      </w:r>
      <w:r w:rsidR="00A9751C" w:rsidRPr="00A9751C">
        <w:rPr>
          <w:rFonts w:ascii="Arial" w:hAnsi="Arial" w:cs="Arial"/>
          <w:lang w:val="en-US"/>
        </w:rPr>
        <w:t xml:space="preserve"> 169-176</w:t>
      </w:r>
      <w:r w:rsidR="00774A54" w:rsidRPr="00A9751C">
        <w:rPr>
          <w:rFonts w:ascii="Arial" w:hAnsi="Arial" w:cs="Arial"/>
          <w:lang w:val="en-US"/>
        </w:rPr>
        <w:t xml:space="preserve">. </w:t>
      </w:r>
      <w:hyperlink r:id="rId7" w:history="1">
        <w:r w:rsidR="00A9751C" w:rsidRPr="00C64BC2">
          <w:rPr>
            <w:rStyle w:val="a3"/>
            <w:rFonts w:ascii="Arial" w:hAnsi="Arial" w:cs="Arial"/>
          </w:rPr>
          <w:t>https://doi.org/10.19204/2020/hlth2</w:t>
        </w:r>
      </w:hyperlink>
    </w:p>
    <w:p w:rsidR="00A9751C" w:rsidRPr="00CD49DF" w:rsidRDefault="00A9751C" w:rsidP="00A4196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</w:p>
    <w:p w:rsidR="0069348D" w:rsidRPr="00A41964" w:rsidRDefault="0069348D" w:rsidP="00A4196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Пример оформления </w:t>
      </w:r>
      <w:r w:rsidR="00CD49DF">
        <w:rPr>
          <w:rFonts w:ascii="Arial" w:eastAsia="Times New Roman" w:hAnsi="Arial" w:cs="Arial"/>
          <w:i/>
          <w:sz w:val="20"/>
          <w:szCs w:val="24"/>
          <w:lang w:val="kk-KZ" w:eastAsia="ru-RU"/>
        </w:rPr>
        <w:t>казахскоязычного/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русскоязычного источника с транслитерацией: </w:t>
      </w:r>
    </w:p>
    <w:p w:rsidR="00A9751C" w:rsidRDefault="00A9751C" w:rsidP="00A9751C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51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Ярашева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А.</w:t>
      </w:r>
      <w:r w:rsidRPr="00A9751C">
        <w:rPr>
          <w:rFonts w:ascii="Arial" w:eastAsia="Times New Roman" w:hAnsi="Arial" w:cs="Arial"/>
          <w:sz w:val="24"/>
          <w:szCs w:val="24"/>
          <w:lang w:eastAsia="ru-RU"/>
        </w:rPr>
        <w:t>В.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A975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Александрова О.А., Медведева Е.,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Аликперова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Н.</w:t>
      </w:r>
      <w:r w:rsidRPr="00A9751C">
        <w:rPr>
          <w:rFonts w:ascii="Arial" w:eastAsia="Times New Roman" w:hAnsi="Arial" w:cs="Arial"/>
          <w:sz w:val="24"/>
          <w:szCs w:val="24"/>
          <w:lang w:eastAsia="ru-RU"/>
        </w:rPr>
        <w:t>В.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751C">
        <w:rPr>
          <w:rFonts w:ascii="Arial" w:eastAsia="Times New Roman" w:hAnsi="Arial" w:cs="Arial"/>
          <w:sz w:val="24"/>
          <w:szCs w:val="24"/>
          <w:lang w:eastAsia="ru-RU"/>
        </w:rPr>
        <w:t>и др. Проблемы и перспективы кадрового обеспечения московского здравоохранения //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751C">
        <w:rPr>
          <w:rFonts w:ascii="Arial" w:eastAsia="Times New Roman" w:hAnsi="Arial" w:cs="Arial"/>
          <w:sz w:val="24"/>
          <w:szCs w:val="24"/>
          <w:lang w:eastAsia="ru-RU"/>
        </w:rPr>
        <w:t>Экономические и социальные перемены: факты, тенденции,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прогноз. – 2020. – Т.13. – №</w:t>
      </w:r>
      <w:r w:rsidRPr="00A9751C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С.204 114.</w:t>
      </w:r>
      <w:r w:rsidRPr="00774A54">
        <w:rPr>
          <w:rFonts w:ascii="Arial" w:eastAsia="Times New Roman" w:hAnsi="Arial" w:cs="Arial"/>
          <w:sz w:val="24"/>
          <w:szCs w:val="24"/>
          <w:lang w:val="en-US" w:eastAsia="ru-RU"/>
        </w:rPr>
        <w:t>https</w:t>
      </w:r>
      <w:r w:rsidRPr="00A9751C">
        <w:rPr>
          <w:rFonts w:ascii="Arial" w:eastAsia="Times New Roman" w:hAnsi="Arial" w:cs="Arial"/>
          <w:sz w:val="24"/>
          <w:szCs w:val="24"/>
          <w:lang w:eastAsia="ru-RU"/>
        </w:rPr>
        <w:t>://</w:t>
      </w:r>
      <w:proofErr w:type="spellStart"/>
      <w:r w:rsidRPr="00774A54">
        <w:rPr>
          <w:rFonts w:ascii="Arial" w:eastAsia="Times New Roman" w:hAnsi="Arial" w:cs="Arial"/>
          <w:sz w:val="24"/>
          <w:szCs w:val="24"/>
          <w:lang w:val="en-US" w:eastAsia="ru-RU"/>
        </w:rPr>
        <w:t>doi</w:t>
      </w:r>
      <w:proofErr w:type="spellEnd"/>
      <w:r w:rsidRPr="00A9751C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eastAsia="ru-RU"/>
        </w:rPr>
        <w:t>org</w:t>
      </w:r>
      <w:proofErr w:type="spellEnd"/>
      <w:r w:rsidRPr="00A9751C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Pr="00CD49DF">
        <w:rPr>
          <w:rFonts w:ascii="Arial" w:eastAsia="Times New Roman" w:hAnsi="Arial" w:cs="Arial"/>
          <w:sz w:val="24"/>
          <w:szCs w:val="24"/>
          <w:lang w:eastAsia="ru-RU"/>
        </w:rPr>
        <w:t>10.15838/esc.2020.1.67.10</w:t>
      </w:r>
      <w:r w:rsidR="00CD49D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D49DF" w:rsidRPr="00CD49DF" w:rsidRDefault="00CD49DF" w:rsidP="00A9751C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Jarasheva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A.V.,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Aleksandrova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O.A.,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Medvedeva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E.,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Alikperova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N.V.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dr.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Problemy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perspektivy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kadrovogo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obespechenija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moskovskogo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zdravoohranenija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(Problems and Prospects of Staffing for Moscow Healthcare)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[in Russian]</w:t>
      </w:r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Jekonomicheskie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social'nye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peremeny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: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fakty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tendencii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prognoz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. 2020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13 (1): </w:t>
      </w:r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204 114.https://doi.org/10.15838/esc.2020.1.67.10.</w:t>
      </w:r>
    </w:p>
    <w:p w:rsidR="00A9751C" w:rsidRPr="00CD49DF" w:rsidRDefault="00A9751C" w:rsidP="002472D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</w:p>
    <w:p w:rsidR="002472D2" w:rsidRPr="00CD49DF" w:rsidRDefault="002472D2" w:rsidP="002472D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Пример</w:t>
      </w:r>
      <w:r w:rsidRPr="00CD49D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оформления</w:t>
      </w:r>
      <w:r w:rsidRPr="00CD49D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ссылки</w:t>
      </w:r>
      <w:r w:rsidRPr="00CD49D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на</w:t>
      </w:r>
      <w:r w:rsidRPr="00CD49D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сайт</w:t>
      </w:r>
      <w:r w:rsidRPr="00CD49D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: </w:t>
      </w:r>
    </w:p>
    <w:p w:rsidR="002472D2" w:rsidRPr="00C14266" w:rsidRDefault="002472D2" w:rsidP="00C14266">
      <w:pPr>
        <w:pStyle w:val="a7"/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000000"/>
          <w:shd w:val="clear" w:color="auto" w:fill="FFFFFF"/>
          <w:lang w:val="en-US"/>
        </w:rPr>
      </w:pPr>
      <w:r w:rsidRPr="002472D2">
        <w:rPr>
          <w:rFonts w:ascii="Arial" w:hAnsi="Arial" w:cs="Arial"/>
          <w:color w:val="000000"/>
          <w:shd w:val="clear" w:color="auto" w:fill="FFFFFF"/>
          <w:lang w:val="en-US"/>
        </w:rPr>
        <w:lastRenderedPageBreak/>
        <w:t xml:space="preserve">1. </w:t>
      </w:r>
      <w:r w:rsidRPr="00A94DC6">
        <w:rPr>
          <w:rFonts w:ascii="Arial" w:hAnsi="Arial" w:cs="Arial"/>
          <w:color w:val="000000"/>
          <w:shd w:val="clear" w:color="auto" w:fill="FFFFFF"/>
          <w:lang w:val="en-US"/>
        </w:rPr>
        <w:t>Committee on Publication Ethics (СОРЕ).</w:t>
      </w:r>
      <w:r w:rsidRPr="00A94DC6">
        <w:rPr>
          <w:rFonts w:ascii="Helvetica" w:hAnsi="Helvetica" w:cs="Helvetica"/>
          <w:color w:val="4A4A4A"/>
          <w:spacing w:val="8"/>
          <w:lang w:val="en-US"/>
        </w:rPr>
        <w:t xml:space="preserve"> </w:t>
      </w:r>
      <w:r w:rsidRPr="00A94DC6">
        <w:rPr>
          <w:rFonts w:ascii="Arial" w:hAnsi="Arial" w:cs="Arial"/>
          <w:color w:val="000000"/>
          <w:shd w:val="clear" w:color="auto" w:fill="FFFFFF"/>
          <w:lang w:val="en-US"/>
        </w:rPr>
        <w:t>Website. [Cited 23 Dec 2020]. Available from URL:</w:t>
      </w:r>
      <w:r w:rsidRPr="00A94DC6">
        <w:rPr>
          <w:lang w:val="en-US"/>
        </w:rPr>
        <w:t xml:space="preserve"> </w:t>
      </w:r>
      <w:hyperlink r:id="rId8" w:history="1">
        <w:r w:rsidRPr="009B335F">
          <w:rPr>
            <w:rStyle w:val="a3"/>
            <w:rFonts w:ascii="Arial" w:hAnsi="Arial" w:cs="Arial"/>
            <w:shd w:val="clear" w:color="auto" w:fill="FFFFFF"/>
            <w:lang w:val="en-US"/>
          </w:rPr>
          <w:t>https://publicationethics.org/about/our-organisation</w:t>
        </w:r>
      </w:hyperlink>
      <w:r w:rsidRPr="00E42FF8">
        <w:rPr>
          <w:rFonts w:ascii="Arial" w:hAnsi="Arial" w:cs="Arial"/>
          <w:color w:val="000000"/>
          <w:shd w:val="clear" w:color="auto" w:fill="FFFFFF"/>
          <w:lang w:val="en-US"/>
        </w:rPr>
        <w:t>.</w:t>
      </w:r>
    </w:p>
    <w:p w:rsidR="00A9751C" w:rsidRDefault="00A9751C" w:rsidP="00C1426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</w:p>
    <w:p w:rsidR="00CD49DF" w:rsidRDefault="00C14266" w:rsidP="00CD49D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C14266">
        <w:rPr>
          <w:rFonts w:ascii="Arial" w:eastAsia="Times New Roman" w:hAnsi="Arial" w:cs="Arial"/>
          <w:i/>
          <w:sz w:val="20"/>
          <w:szCs w:val="24"/>
          <w:lang w:eastAsia="ru-RU"/>
        </w:rPr>
        <w:t>Пример оформления ссылки на нормативно-правовой акт:</w:t>
      </w:r>
    </w:p>
    <w:p w:rsidR="00774A54" w:rsidRPr="00CD49DF" w:rsidRDefault="00CD49DF" w:rsidP="00CD49D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ru-RU"/>
        </w:rPr>
      </w:pPr>
      <w:r>
        <w:rPr>
          <w:rFonts w:ascii="Arial" w:hAnsi="Arial" w:cs="Arial"/>
          <w:color w:val="000000"/>
          <w:sz w:val="24"/>
        </w:rPr>
        <w:t xml:space="preserve">1. </w:t>
      </w:r>
      <w:r w:rsidR="00774A54" w:rsidRPr="00CD49DF">
        <w:rPr>
          <w:rFonts w:ascii="Arial" w:hAnsi="Arial" w:cs="Arial"/>
          <w:color w:val="000000"/>
          <w:sz w:val="24"/>
        </w:rPr>
        <w:t>Кодекс Республики Казахстан. О здоровье народа и системе здравоохранения: от 7 июля 2020 года, № 360-</w:t>
      </w:r>
      <w:r w:rsidR="00774A54" w:rsidRPr="00CD49DF">
        <w:rPr>
          <w:rFonts w:ascii="Arial" w:hAnsi="Arial" w:cs="Arial"/>
          <w:color w:val="000000"/>
          <w:sz w:val="24"/>
          <w:lang w:val="en-US"/>
        </w:rPr>
        <w:t>VI</w:t>
      </w:r>
      <w:r w:rsidR="00774A54" w:rsidRPr="00CD49DF">
        <w:rPr>
          <w:rFonts w:ascii="Arial" w:hAnsi="Arial" w:cs="Arial"/>
          <w:color w:val="000000"/>
          <w:sz w:val="24"/>
        </w:rPr>
        <w:t xml:space="preserve"> ЗРК. </w:t>
      </w:r>
      <w:r w:rsidR="00A9751C" w:rsidRPr="00CD49DF">
        <w:rPr>
          <w:rFonts w:ascii="Arial" w:hAnsi="Arial" w:cs="Arial"/>
          <w:color w:val="000000"/>
          <w:sz w:val="24"/>
        </w:rPr>
        <w:t xml:space="preserve">Режим доступа: </w:t>
      </w:r>
      <w:r w:rsidRPr="00CD49DF">
        <w:rPr>
          <w:rFonts w:ascii="Arial" w:hAnsi="Arial" w:cs="Arial"/>
          <w:color w:val="000000"/>
          <w:sz w:val="24"/>
        </w:rPr>
        <w:t>https://adilet.zan.kz/rus/docs/K2000000360</w:t>
      </w:r>
      <w:r>
        <w:rPr>
          <w:rFonts w:ascii="Arial" w:hAnsi="Arial" w:cs="Arial"/>
          <w:color w:val="000000"/>
          <w:sz w:val="24"/>
        </w:rPr>
        <w:t>.</w:t>
      </w:r>
    </w:p>
    <w:p w:rsidR="002472D2" w:rsidRDefault="00CD49DF" w:rsidP="002472D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Kodeks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Respubliki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Kazahstan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O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zdorov'e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naroda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sisteme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zdravoohranenija</w:t>
      </w:r>
      <w:proofErr w:type="spellEnd"/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(</w:t>
      </w:r>
      <w:r w:rsidRPr="00CD49D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Code</w:t>
      </w:r>
      <w:r w:rsidRPr="00CD49D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of the </w:t>
      </w:r>
      <w:r w:rsidRPr="00CD49D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Republic</w:t>
      </w:r>
      <w:r w:rsidRPr="00CD49D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of </w:t>
      </w:r>
      <w:r w:rsidRPr="00CD49D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Kazakhstan. </w:t>
      </w:r>
      <w:r w:rsidRPr="00CD49D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About </w:t>
      </w:r>
      <w:r w:rsidRPr="00CD49D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Health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of </w:t>
      </w:r>
      <w:r w:rsidRPr="00CD49D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 </w:t>
      </w:r>
      <w:r w:rsidRPr="00CD49D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People</w:t>
      </w:r>
      <w:r w:rsidRPr="00CD49D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and </w:t>
      </w:r>
      <w:r w:rsidRPr="00CD49D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Health Care System)</w:t>
      </w:r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[in Russian]</w:t>
      </w:r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: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ot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7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ijulja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2020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goda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№ 360-VI ZRK.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Rezhim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dostupa</w:t>
      </w:r>
      <w:proofErr w:type="spellEnd"/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: </w:t>
      </w:r>
      <w:r w:rsidRPr="00CD49DF">
        <w:rPr>
          <w:rFonts w:ascii="Arial" w:eastAsia="Times New Roman" w:hAnsi="Arial" w:cs="Arial"/>
          <w:sz w:val="24"/>
          <w:szCs w:val="24"/>
          <w:lang w:val="kk-KZ" w:eastAsia="ru-RU"/>
        </w:rPr>
        <w:t>https://adilet.zan.kz/rus/docs/K2000000360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.</w:t>
      </w:r>
    </w:p>
    <w:p w:rsidR="00CD49DF" w:rsidRPr="00CD49DF" w:rsidRDefault="00CD49DF" w:rsidP="00CD49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69348D" w:rsidRPr="00CD49DF" w:rsidRDefault="0069348D" w:rsidP="00A41964">
      <w:pPr>
        <w:tabs>
          <w:tab w:val="left" w:pos="0"/>
          <w:tab w:val="left" w:pos="1134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49D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При проведении транслитерации используйте, пожалуйста, сайт </w:t>
      </w:r>
      <w:hyperlink r:id="rId9" w:history="1">
        <w:r w:rsidRPr="00CD49DF">
          <w:rPr>
            <w:rFonts w:ascii="Arial" w:eastAsia="Times New Roman" w:hAnsi="Arial" w:cs="Arial"/>
            <w:i/>
            <w:sz w:val="24"/>
            <w:szCs w:val="24"/>
            <w:u w:val="single"/>
            <w:lang w:eastAsia="ru-RU"/>
          </w:rPr>
          <w:t>https://translit.net/</w:t>
        </w:r>
      </w:hyperlink>
      <w:r w:rsidRPr="00CD49D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. Необходимо выбрать </w:t>
      </w:r>
      <w:r w:rsidRPr="00CD49DF">
        <w:rPr>
          <w:rFonts w:ascii="Arial" w:eastAsia="Times New Roman" w:hAnsi="Arial" w:cs="Arial"/>
          <w:i/>
          <w:sz w:val="24"/>
          <w:szCs w:val="24"/>
          <w:lang w:val="en-US" w:eastAsia="ru-RU"/>
        </w:rPr>
        <w:t>LC</w:t>
      </w:r>
      <w:r w:rsidRPr="00CD49D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формат </w:t>
      </w:r>
      <w:r w:rsidRPr="00CD49DF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транслитерации. </w:t>
      </w:r>
    </w:p>
    <w:p w:rsidR="00CD49DF" w:rsidRDefault="00CD49DF" w:rsidP="00A4196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49DF" w:rsidRDefault="00CD49DF" w:rsidP="00A4196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348D" w:rsidRPr="002C724D" w:rsidRDefault="0069348D" w:rsidP="00A4196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2C724D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49D8B" wp14:editId="1E0C9CAA">
                <wp:simplePos x="0" y="0"/>
                <wp:positionH relativeFrom="column">
                  <wp:posOffset>2272665</wp:posOffset>
                </wp:positionH>
                <wp:positionV relativeFrom="paragraph">
                  <wp:posOffset>92075</wp:posOffset>
                </wp:positionV>
                <wp:extent cx="1638300" cy="11430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143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7D3A4" id="Прямоугольник 1" o:spid="_x0000_s1026" style="position:absolute;margin-left:178.95pt;margin-top:7.25pt;width:12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" fillcolor="#5b9bd5" strokecolor="#41719c" strokeweight="1pt">
                <v:path arrowok="t"/>
              </v:rect>
            </w:pict>
          </mc:Fallback>
        </mc:AlternateContent>
      </w:r>
    </w:p>
    <w:p w:rsidR="0069348D" w:rsidRPr="002C724D" w:rsidRDefault="0069348D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348D" w:rsidRPr="002C724D" w:rsidRDefault="0069348D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  <w:r w:rsidRPr="002C724D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 xml:space="preserve">                                      </w:t>
      </w:r>
    </w:p>
    <w:p w:rsidR="0069348D" w:rsidRPr="002C724D" w:rsidRDefault="0069348D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69348D" w:rsidRPr="002C724D" w:rsidRDefault="0069348D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A41964" w:rsidRDefault="00A41964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A41964" w:rsidRDefault="00A41964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69348D" w:rsidRPr="002C724D" w:rsidRDefault="0069348D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2C724D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Рисунок</w:t>
      </w:r>
      <w:r w:rsidRPr="002C724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1.</w:t>
      </w:r>
      <w:r w:rsidRPr="002C7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Название рисунка</w:t>
      </w:r>
    </w:p>
    <w:p w:rsidR="0069348D" w:rsidRPr="002C724D" w:rsidRDefault="0069348D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A41964" w:rsidRDefault="00A41964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A41964" w:rsidRDefault="00A41964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Таблица 1. Название таблицы</w:t>
      </w:r>
    </w:p>
    <w:p w:rsidR="00774A54" w:rsidRDefault="00774A54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3538"/>
      </w:tblGrid>
      <w:tr w:rsidR="00A41964" w:rsidTr="00A41964">
        <w:tc>
          <w:tcPr>
            <w:tcW w:w="1980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</w:t>
            </w:r>
            <w:proofErr w:type="spellEnd"/>
          </w:p>
        </w:tc>
        <w:tc>
          <w:tcPr>
            <w:tcW w:w="3827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хххххххх</w:t>
            </w:r>
            <w:proofErr w:type="spellEnd"/>
          </w:p>
        </w:tc>
        <w:tc>
          <w:tcPr>
            <w:tcW w:w="3538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ххххххххх</w:t>
            </w:r>
            <w:proofErr w:type="spellEnd"/>
          </w:p>
        </w:tc>
      </w:tr>
      <w:tr w:rsidR="00A41964" w:rsidTr="00A41964">
        <w:tc>
          <w:tcPr>
            <w:tcW w:w="1980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3827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</w:t>
            </w:r>
            <w:proofErr w:type="spellEnd"/>
          </w:p>
        </w:tc>
        <w:tc>
          <w:tcPr>
            <w:tcW w:w="3538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хххххххххххххххххххх</w:t>
            </w:r>
            <w:proofErr w:type="spellEnd"/>
          </w:p>
        </w:tc>
      </w:tr>
      <w:tr w:rsidR="00A41964" w:rsidTr="00A41964">
        <w:tc>
          <w:tcPr>
            <w:tcW w:w="1980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3827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</w:t>
            </w:r>
            <w:proofErr w:type="spellEnd"/>
          </w:p>
        </w:tc>
        <w:tc>
          <w:tcPr>
            <w:tcW w:w="3538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хххххххххххххххххххх</w:t>
            </w:r>
            <w:proofErr w:type="spellEnd"/>
          </w:p>
        </w:tc>
      </w:tr>
    </w:tbl>
    <w:p w:rsidR="00A41964" w:rsidRDefault="00A41964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751C" w:rsidRPr="002C724D" w:rsidRDefault="00A9751C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9751C" w:rsidRPr="002C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A4734"/>
    <w:multiLevelType w:val="hybridMultilevel"/>
    <w:tmpl w:val="3EE09272"/>
    <w:lvl w:ilvl="0" w:tplc="56B868B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22222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7C324AED"/>
    <w:multiLevelType w:val="hybridMultilevel"/>
    <w:tmpl w:val="B79211B4"/>
    <w:lvl w:ilvl="0" w:tplc="668CA5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68"/>
    <w:rsid w:val="00160384"/>
    <w:rsid w:val="001C671F"/>
    <w:rsid w:val="002472D2"/>
    <w:rsid w:val="00386E7D"/>
    <w:rsid w:val="003D7ABE"/>
    <w:rsid w:val="0051380D"/>
    <w:rsid w:val="005D33E4"/>
    <w:rsid w:val="0069348D"/>
    <w:rsid w:val="00774A54"/>
    <w:rsid w:val="00A41964"/>
    <w:rsid w:val="00A9751C"/>
    <w:rsid w:val="00C14266"/>
    <w:rsid w:val="00CD49DF"/>
    <w:rsid w:val="00E26E68"/>
    <w:rsid w:val="00F8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E8C3"/>
  <w15:chartTrackingRefBased/>
  <w15:docId w15:val="{6BA759E8-32A2-415B-A934-04371428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3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D33E4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A41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1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,lp1"/>
    <w:basedOn w:val="a"/>
    <w:link w:val="a8"/>
    <w:uiPriority w:val="34"/>
    <w:qFormat/>
    <w:rsid w:val="005138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,lp1 Знак"/>
    <w:link w:val="a7"/>
    <w:uiPriority w:val="34"/>
    <w:rsid w:val="00774A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D4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ethics.org/about/our-organis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9204/2020/hlth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guides.usc.edu/writingguide/CA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shb-prev.nlm.nih.gov/searc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nslit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2021-05-01T08:04:00Z</dcterms:created>
  <dcterms:modified xsi:type="dcterms:W3CDTF">2021-11-26T07:03:00Z</dcterms:modified>
</cp:coreProperties>
</file>